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9" w:rsidRDefault="00FA1C59" w:rsidP="00FA1C59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7</w:t>
      </w:r>
      <w:r w:rsidR="00665AEE">
        <w:rPr>
          <w:b/>
          <w:sz w:val="28"/>
          <w:szCs w:val="28"/>
        </w:rPr>
        <w:t xml:space="preserve"> класса на 22</w:t>
      </w:r>
      <w:r w:rsidR="00C33395">
        <w:rPr>
          <w:b/>
          <w:sz w:val="28"/>
          <w:szCs w:val="28"/>
        </w:rPr>
        <w:t>.12</w:t>
      </w:r>
      <w:r w:rsidRPr="00060861">
        <w:rPr>
          <w:b/>
          <w:sz w:val="28"/>
          <w:szCs w:val="28"/>
        </w:rPr>
        <w:t>.2020</w:t>
      </w:r>
    </w:p>
    <w:p w:rsidR="00CA00AC" w:rsidRPr="00CA00AC" w:rsidRDefault="00CA00AC" w:rsidP="00CA00AC">
      <w:pPr>
        <w:rPr>
          <w:sz w:val="28"/>
          <w:szCs w:val="28"/>
          <w:highlight w:val="yellow"/>
        </w:rPr>
      </w:pPr>
      <w:r w:rsidRPr="00CA00AC">
        <w:rPr>
          <w:sz w:val="28"/>
          <w:szCs w:val="28"/>
          <w:highlight w:val="yellow"/>
        </w:rPr>
        <w:t>8.10 – время для подключения.</w:t>
      </w:r>
    </w:p>
    <w:p w:rsidR="00F06E04" w:rsidRPr="00CA00AC" w:rsidRDefault="00F06E04" w:rsidP="00CA00AC">
      <w:pPr>
        <w:rPr>
          <w:sz w:val="28"/>
          <w:szCs w:val="28"/>
          <w:highlight w:val="yellow"/>
        </w:rPr>
      </w:pPr>
    </w:p>
    <w:p w:rsidR="00F06E04" w:rsidRPr="00CA00AC" w:rsidRDefault="00F06E04" w:rsidP="00CA00AC">
      <w:pPr>
        <w:rPr>
          <w:sz w:val="28"/>
          <w:szCs w:val="28"/>
        </w:rPr>
      </w:pPr>
      <w:r w:rsidRPr="00CA00AC">
        <w:rPr>
          <w:sz w:val="28"/>
          <w:szCs w:val="28"/>
          <w:highlight w:val="yellow"/>
        </w:rPr>
        <w:t>8.15 – 8.25 – онлайн-встреча с классным руководителем</w:t>
      </w:r>
    </w:p>
    <w:p w:rsidR="00FA1C59" w:rsidRDefault="00FA1C59" w:rsidP="00FA1C5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949"/>
        <w:gridCol w:w="1071"/>
        <w:gridCol w:w="1576"/>
        <w:gridCol w:w="2012"/>
        <w:gridCol w:w="6648"/>
        <w:gridCol w:w="1720"/>
      </w:tblGrid>
      <w:tr w:rsidR="00FA1C59" w:rsidTr="00CA00AC">
        <w:tc>
          <w:tcPr>
            <w:tcW w:w="113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513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75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62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1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863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1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8.30-9.00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 xml:space="preserve">Онлайн 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Технология</w:t>
            </w:r>
          </w:p>
          <w:p w:rsidR="00FA1C59" w:rsidRPr="00FD613A" w:rsidRDefault="00FA1C59" w:rsidP="003E0511">
            <w:pPr>
              <w:jc w:val="center"/>
            </w:pPr>
            <w:proofErr w:type="spellStart"/>
            <w:r w:rsidRPr="00FD613A">
              <w:t>Симцова</w:t>
            </w:r>
            <w:proofErr w:type="spellEnd"/>
            <w:r w:rsidRPr="00FD613A">
              <w:t xml:space="preserve"> Г.Л.</w:t>
            </w:r>
          </w:p>
        </w:tc>
        <w:tc>
          <w:tcPr>
            <w:tcW w:w="2616" w:type="dxa"/>
          </w:tcPr>
          <w:p w:rsidR="00FA1C59" w:rsidRPr="00FD613A" w:rsidRDefault="00665AEE" w:rsidP="003E0511">
            <w:pPr>
              <w:jc w:val="center"/>
            </w:pPr>
            <w:r>
              <w:t>Раскрой поясного изделия и дублирование деталей</w:t>
            </w:r>
          </w:p>
        </w:tc>
        <w:tc>
          <w:tcPr>
            <w:tcW w:w="2863" w:type="dxa"/>
          </w:tcPr>
          <w:p w:rsidR="00FD613A" w:rsidRPr="00FD613A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 xml:space="preserve">. </w:t>
            </w:r>
          </w:p>
          <w:p w:rsidR="00FA1C59" w:rsidRPr="00FD613A" w:rsidRDefault="00665AEE" w:rsidP="003E0511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теме и отвечайте на вопросы</w:t>
            </w:r>
          </w:p>
        </w:tc>
        <w:tc>
          <w:tcPr>
            <w:tcW w:w="2276" w:type="dxa"/>
          </w:tcPr>
          <w:p w:rsidR="00FA1C59" w:rsidRPr="00FD613A" w:rsidRDefault="00FA1C59" w:rsidP="003E0511">
            <w:pPr>
              <w:jc w:val="center"/>
            </w:pPr>
            <w:r w:rsidRPr="00FD613A">
              <w:t>Не предусмотрено</w:t>
            </w:r>
          </w:p>
        </w:tc>
      </w:tr>
      <w:tr w:rsidR="00CA00AC" w:rsidRPr="00FD613A" w:rsidTr="00CE2FEF">
        <w:tc>
          <w:tcPr>
            <w:tcW w:w="14786" w:type="dxa"/>
            <w:gridSpan w:val="7"/>
          </w:tcPr>
          <w:p w:rsidR="00CA00AC" w:rsidRPr="00FD613A" w:rsidRDefault="00CA00AC" w:rsidP="003E0511">
            <w:pPr>
              <w:jc w:val="center"/>
            </w:pPr>
            <w:r w:rsidRPr="00CA00AC">
              <w:rPr>
                <w:highlight w:val="yellow"/>
              </w:rPr>
              <w:t>Перемена 9.00 – 9.20. Время на подключение: 9.10 – 9.20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2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9.20-9.50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0871FA" w:rsidRDefault="00FA1C59" w:rsidP="003E0511">
            <w:pPr>
              <w:jc w:val="center"/>
            </w:pPr>
            <w:r w:rsidRPr="00FD613A">
              <w:t>Математика</w:t>
            </w:r>
            <w:r w:rsidR="003357C8" w:rsidRPr="003357C8">
              <w:t xml:space="preserve"> (</w:t>
            </w:r>
            <w:r w:rsidR="003357C8">
              <w:t>г)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Портнов В.В.</w:t>
            </w:r>
          </w:p>
        </w:tc>
        <w:tc>
          <w:tcPr>
            <w:tcW w:w="2616" w:type="dxa"/>
          </w:tcPr>
          <w:p w:rsidR="00FA1C59" w:rsidRPr="00FD613A" w:rsidRDefault="003A5089" w:rsidP="003E0511">
            <w:pPr>
              <w:jc w:val="center"/>
            </w:pPr>
            <w:r>
              <w:t xml:space="preserve">«Определение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2863" w:type="dxa"/>
          </w:tcPr>
          <w:p w:rsidR="003A5089" w:rsidRDefault="00FA1C59" w:rsidP="003A5089">
            <w:pPr>
              <w:pStyle w:val="TableContents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</w:t>
            </w:r>
            <w:r w:rsidR="00F06E04">
              <w:t xml:space="preserve"> возможности работа по учебнику.</w:t>
            </w:r>
            <w:r w:rsidRPr="00FD613A">
              <w:t xml:space="preserve"> </w:t>
            </w:r>
            <w:r w:rsidR="003A5089">
              <w:t xml:space="preserve">1.Посмотреть </w:t>
            </w:r>
            <w:proofErr w:type="spellStart"/>
            <w:r w:rsidR="003A5089">
              <w:t>видеоурок</w:t>
            </w:r>
            <w:proofErr w:type="spellEnd"/>
            <w:r w:rsidR="003A5089">
              <w:t xml:space="preserve"> </w:t>
            </w:r>
            <w:proofErr w:type="gramStart"/>
            <w:r w:rsidR="003A5089">
              <w:t>на</w:t>
            </w:r>
            <w:proofErr w:type="gramEnd"/>
            <w:r w:rsidR="003A5089">
              <w:t xml:space="preserve"> </w:t>
            </w:r>
          </w:p>
          <w:p w:rsidR="003A5089" w:rsidRDefault="003A5089" w:rsidP="003A5089">
            <w:pPr>
              <w:pStyle w:val="TableContents"/>
            </w:pPr>
            <w:hyperlink r:id="rId5" w:history="1">
              <w:r w:rsidRPr="00695ADE">
                <w:rPr>
                  <w:rStyle w:val="a5"/>
                </w:rPr>
                <w:t>https://clck.ru/SVRkz</w:t>
              </w:r>
            </w:hyperlink>
          </w:p>
          <w:p w:rsidR="003A5089" w:rsidRDefault="003A5089" w:rsidP="003A5089">
            <w:pPr>
              <w:pStyle w:val="TableContents"/>
            </w:pPr>
            <w:r>
              <w:t>2.Работа по учебнику:</w:t>
            </w:r>
          </w:p>
          <w:p w:rsidR="003A5089" w:rsidRDefault="003A5089" w:rsidP="003A5089">
            <w:pPr>
              <w:pStyle w:val="TableContents"/>
            </w:pPr>
            <w:r>
              <w:t>1) изучить материал п.24 стр. 52 - 53;</w:t>
            </w:r>
          </w:p>
          <w:p w:rsidR="003A5089" w:rsidRDefault="003A5089" w:rsidP="003A5089">
            <w:pPr>
              <w:pStyle w:val="TableContents"/>
            </w:pPr>
            <w:r>
              <w:t>2) выписать определение параллельных прямых и отрезков;</w:t>
            </w:r>
          </w:p>
          <w:p w:rsidR="003A5089" w:rsidRDefault="003A5089" w:rsidP="003A5089">
            <w:pPr>
              <w:pStyle w:val="TableContents"/>
            </w:pPr>
            <w:r>
              <w:t>3) изучить материал п.25 стр. 53 - 55;</w:t>
            </w:r>
          </w:p>
          <w:p w:rsidR="003A5089" w:rsidRDefault="003A5089" w:rsidP="003A5089">
            <w:pPr>
              <w:pStyle w:val="TableContents"/>
            </w:pPr>
            <w:r>
              <w:t>4) перечертить рис.100 и показать на нем образовавшиеся виды углов;</w:t>
            </w:r>
          </w:p>
          <w:p w:rsidR="003A5089" w:rsidRDefault="003A5089" w:rsidP="003A5089">
            <w:pPr>
              <w:pStyle w:val="TableContents"/>
            </w:pPr>
            <w:r>
              <w:t>5) выписать три признака параллельности прямых;</w:t>
            </w:r>
          </w:p>
          <w:p w:rsidR="003A5089" w:rsidRDefault="003A5089" w:rsidP="003A5089">
            <w:pPr>
              <w:pStyle w:val="TableContents"/>
            </w:pPr>
            <w:r>
              <w:t>6) решить №186 (а).</w:t>
            </w:r>
          </w:p>
          <w:p w:rsidR="00FA1C59" w:rsidRPr="00FD613A" w:rsidRDefault="00FA1C59" w:rsidP="00C33395">
            <w:pPr>
              <w:jc w:val="center"/>
            </w:pPr>
          </w:p>
        </w:tc>
        <w:tc>
          <w:tcPr>
            <w:tcW w:w="2276" w:type="dxa"/>
          </w:tcPr>
          <w:p w:rsidR="003A5089" w:rsidRDefault="003A5089" w:rsidP="003A50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п.25-26 №186 (б)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</w:t>
            </w:r>
          </w:p>
          <w:p w:rsidR="00FA1C59" w:rsidRPr="00FD613A" w:rsidRDefault="00FA1C59" w:rsidP="00C85644">
            <w:pPr>
              <w:jc w:val="center"/>
            </w:pPr>
          </w:p>
        </w:tc>
      </w:tr>
      <w:tr w:rsidR="00CA00AC" w:rsidRPr="00FD613A" w:rsidTr="00F718FC">
        <w:tc>
          <w:tcPr>
            <w:tcW w:w="14786" w:type="dxa"/>
            <w:gridSpan w:val="7"/>
          </w:tcPr>
          <w:p w:rsidR="00CA00AC" w:rsidRDefault="00CA00AC" w:rsidP="00F06E04">
            <w:pPr>
              <w:pStyle w:val="TableContents"/>
              <w:jc w:val="center"/>
            </w:pPr>
            <w:r w:rsidRPr="00CA00AC">
              <w:rPr>
                <w:highlight w:val="yellow"/>
              </w:rPr>
              <w:t>Перемена 9.50 – 10.10. Время на подключение: 10.00 – 10.10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3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10.10-10.40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Русский язык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Павлова М.Н.</w:t>
            </w:r>
          </w:p>
        </w:tc>
        <w:tc>
          <w:tcPr>
            <w:tcW w:w="2616" w:type="dxa"/>
          </w:tcPr>
          <w:p w:rsidR="00FA1C59" w:rsidRPr="00FD613A" w:rsidRDefault="003A5089" w:rsidP="003E0511">
            <w:pPr>
              <w:jc w:val="center"/>
            </w:pPr>
            <w:r>
              <w:t>РР. Описание действий</w:t>
            </w:r>
          </w:p>
        </w:tc>
        <w:tc>
          <w:tcPr>
            <w:tcW w:w="2863" w:type="dxa"/>
          </w:tcPr>
          <w:p w:rsidR="003A5089" w:rsidRPr="00987DE3" w:rsidRDefault="00FA1C59" w:rsidP="003A5089">
            <w:pPr>
              <w:pStyle w:val="TableContents"/>
              <w:rPr>
                <w:rFonts w:eastAsia="Times New Roman" w:cs="Times New Roman"/>
                <w:color w:val="333333"/>
                <w:lang w:eastAsia="ru-RU"/>
              </w:rPr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 xml:space="preserve">. При отсутствии технической возможности работа по </w:t>
            </w:r>
            <w:r w:rsidR="003A5089" w:rsidRPr="006D7B35">
              <w:rPr>
                <w:rFonts w:eastAsia="Times New Roman"/>
              </w:rPr>
              <w:t>1</w:t>
            </w:r>
            <w:r w:rsidR="003A5089">
              <w:rPr>
                <w:rFonts w:eastAsia="Times New Roman"/>
              </w:rPr>
              <w:t>.</w:t>
            </w:r>
            <w:r w:rsidR="003A5089">
              <w:rPr>
                <w:rFonts w:cs="Times New Roman"/>
              </w:rPr>
              <w:t>Выполняем упр.260--263</w:t>
            </w:r>
          </w:p>
          <w:p w:rsidR="003A5089" w:rsidRPr="006D7B35" w:rsidRDefault="003A5089" w:rsidP="003A5089">
            <w:pPr>
              <w:snapToGrid w:val="0"/>
            </w:pPr>
            <w:r>
              <w:t>2.</w:t>
            </w:r>
            <w:r w:rsidRPr="006D7B35">
              <w:t>Выполненную работу  отправить на электронную почту</w:t>
            </w:r>
          </w:p>
          <w:p w:rsidR="00F06E04" w:rsidRPr="00F06E04" w:rsidRDefault="00F06E04" w:rsidP="00FD613A">
            <w:pPr>
              <w:snapToGrid w:val="0"/>
            </w:pPr>
          </w:p>
          <w:p w:rsidR="00FA1C59" w:rsidRPr="00FD613A" w:rsidRDefault="00FA1C59" w:rsidP="003E0511">
            <w:pPr>
              <w:jc w:val="center"/>
            </w:pPr>
          </w:p>
        </w:tc>
        <w:tc>
          <w:tcPr>
            <w:tcW w:w="2276" w:type="dxa"/>
          </w:tcPr>
          <w:p w:rsidR="003A5089" w:rsidRDefault="003A5089" w:rsidP="003A5089">
            <w:pPr>
              <w:pStyle w:val="TableContents"/>
              <w:snapToGrid w:val="0"/>
            </w:pPr>
            <w:r>
              <w:lastRenderedPageBreak/>
              <w:t>П.41,упр.264</w:t>
            </w:r>
          </w:p>
          <w:p w:rsidR="00FA1C59" w:rsidRPr="00FD613A" w:rsidRDefault="00FA1C59" w:rsidP="003E0511">
            <w:pPr>
              <w:snapToGrid w:val="0"/>
            </w:pPr>
          </w:p>
        </w:tc>
      </w:tr>
      <w:tr w:rsidR="00FA1C59" w:rsidRPr="00FD613A" w:rsidTr="003E0511">
        <w:tc>
          <w:tcPr>
            <w:tcW w:w="14786" w:type="dxa"/>
            <w:gridSpan w:val="7"/>
          </w:tcPr>
          <w:p w:rsidR="00FA1C59" w:rsidRPr="00FD613A" w:rsidRDefault="00CA00AC" w:rsidP="003E0511">
            <w:pPr>
              <w:jc w:val="center"/>
              <w:rPr>
                <w:b/>
              </w:rPr>
            </w:pPr>
            <w:r w:rsidRPr="00CA00AC">
              <w:rPr>
                <w:b/>
                <w:highlight w:val="yellow"/>
              </w:rPr>
              <w:lastRenderedPageBreak/>
              <w:t>Перемена 10.40 – 11.10. Завтрак. Время для подключения: 11.00 – 11.10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4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11.10-11.40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История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Гордеева М.В.</w:t>
            </w:r>
          </w:p>
        </w:tc>
        <w:tc>
          <w:tcPr>
            <w:tcW w:w="2616" w:type="dxa"/>
          </w:tcPr>
          <w:p w:rsidR="00FA1C59" w:rsidRPr="00FD613A" w:rsidRDefault="00FD5914" w:rsidP="003E0511">
            <w:pPr>
              <w:jc w:val="center"/>
            </w:pPr>
            <w:r>
              <w:t>Россия в системе международных отношений</w:t>
            </w:r>
          </w:p>
        </w:tc>
        <w:tc>
          <w:tcPr>
            <w:tcW w:w="2863" w:type="dxa"/>
          </w:tcPr>
          <w:p w:rsidR="00CA00AC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</w:t>
            </w:r>
            <w:r w:rsidR="00CA00AC">
              <w:t>:</w:t>
            </w:r>
          </w:p>
          <w:p w:rsidR="00FD5914" w:rsidRPr="00FD5914" w:rsidRDefault="00FD5914" w:rsidP="00FD59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FD5914">
              <w:rPr>
                <w:rFonts w:eastAsia="SimSun"/>
                <w:kern w:val="3"/>
                <w:lang w:eastAsia="zh-CN"/>
              </w:rPr>
              <w:t xml:space="preserve">1. Посмотрите </w:t>
            </w:r>
            <w:proofErr w:type="spellStart"/>
            <w:r w:rsidRPr="00FD5914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FD5914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FD5914" w:rsidRPr="00FD5914" w:rsidRDefault="00FD5914" w:rsidP="00FD59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6" w:history="1">
              <w:r w:rsidRPr="00FD5914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https://www.youtube.com/watch?v=eGFq_dtnjf4&amp;feature=emb_logo</w:t>
              </w:r>
            </w:hyperlink>
          </w:p>
          <w:p w:rsidR="00FD5914" w:rsidRPr="00FD5914" w:rsidRDefault="00FD5914" w:rsidP="00FD59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FD5914" w:rsidRPr="00FD5914" w:rsidRDefault="00FD5914" w:rsidP="00FD59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FD5914">
              <w:rPr>
                <w:rFonts w:eastAsia="SimSun"/>
                <w:kern w:val="3"/>
                <w:lang w:eastAsia="zh-CN"/>
              </w:rPr>
              <w:t>2. Поработайте по параграфу21-22 по п.2-5 и запишите:</w:t>
            </w:r>
          </w:p>
          <w:p w:rsidR="00FD5914" w:rsidRPr="00FD5914" w:rsidRDefault="00FD5914" w:rsidP="00FD591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FD5914">
              <w:rPr>
                <w:rFonts w:eastAsia="SimSun"/>
                <w:kern w:val="3"/>
                <w:lang w:eastAsia="zh-CN"/>
              </w:rPr>
              <w:t>Договор    Год подписания    Условия</w:t>
            </w:r>
          </w:p>
          <w:p w:rsidR="00FA1C59" w:rsidRPr="00FD613A" w:rsidRDefault="00FA1C59" w:rsidP="00C33395">
            <w:pPr>
              <w:jc w:val="center"/>
            </w:pPr>
          </w:p>
        </w:tc>
        <w:tc>
          <w:tcPr>
            <w:tcW w:w="2276" w:type="dxa"/>
          </w:tcPr>
          <w:p w:rsidR="00FD5914" w:rsidRPr="00FD5914" w:rsidRDefault="00FD5914" w:rsidP="00FD591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FD5914">
              <w:rPr>
                <w:rFonts w:eastAsia="SimSun"/>
                <w:kern w:val="3"/>
                <w:lang w:eastAsia="zh-CN"/>
              </w:rPr>
              <w:t>Прочитать параграф 21-22,</w:t>
            </w:r>
          </w:p>
          <w:p w:rsidR="00FA1C59" w:rsidRPr="00FD613A" w:rsidRDefault="00FA1C59" w:rsidP="003E0511">
            <w:pPr>
              <w:jc w:val="center"/>
            </w:pPr>
          </w:p>
        </w:tc>
      </w:tr>
      <w:tr w:rsidR="00CA00AC" w:rsidRPr="00FD613A" w:rsidTr="00CC1668">
        <w:tc>
          <w:tcPr>
            <w:tcW w:w="14786" w:type="dxa"/>
            <w:gridSpan w:val="7"/>
          </w:tcPr>
          <w:p w:rsidR="00CA00AC" w:rsidRPr="00FD613A" w:rsidRDefault="00CA00AC" w:rsidP="003E0511">
            <w:pPr>
              <w:jc w:val="center"/>
            </w:pPr>
            <w:r w:rsidRPr="00C70603">
              <w:rPr>
                <w:highlight w:val="yellow"/>
              </w:rPr>
              <w:t>Перемена 11.40 – 12.00. Время для подключения: 11.50-12.00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5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12.00-12.30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Default="00665AEE" w:rsidP="00665AEE">
            <w:pPr>
              <w:jc w:val="center"/>
            </w:pPr>
            <w:r>
              <w:t xml:space="preserve">География </w:t>
            </w:r>
          </w:p>
          <w:p w:rsidR="00665AEE" w:rsidRPr="00FD613A" w:rsidRDefault="00665AEE" w:rsidP="00665AEE">
            <w:pPr>
              <w:jc w:val="center"/>
            </w:pPr>
            <w:r>
              <w:t>Ефимова И.В.</w:t>
            </w:r>
          </w:p>
        </w:tc>
        <w:tc>
          <w:tcPr>
            <w:tcW w:w="2616" w:type="dxa"/>
          </w:tcPr>
          <w:p w:rsidR="00FA1C59" w:rsidRPr="00FD613A" w:rsidRDefault="00665AEE" w:rsidP="00C33395">
            <w:pPr>
              <w:jc w:val="center"/>
            </w:pPr>
            <w:r>
              <w:rPr>
                <w:color w:val="000000"/>
                <w:sz w:val="27"/>
                <w:szCs w:val="27"/>
              </w:rPr>
              <w:t>Географическое положение Австралии. История открытия. Рельеф и полезные ископаемые</w:t>
            </w:r>
            <w:proofErr w:type="gramStart"/>
            <w:r>
              <w:rPr>
                <w:color w:val="000000"/>
                <w:sz w:val="27"/>
                <w:szCs w:val="27"/>
              </w:rPr>
              <w:t>..</w:t>
            </w:r>
            <w:proofErr w:type="gramEnd"/>
          </w:p>
        </w:tc>
        <w:tc>
          <w:tcPr>
            <w:tcW w:w="2863" w:type="dxa"/>
          </w:tcPr>
          <w:p w:rsidR="00FD613A" w:rsidRPr="00FD613A" w:rsidRDefault="00FA1C59" w:rsidP="00FD613A">
            <w:pPr>
              <w:pStyle w:val="TableContents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</w:t>
            </w:r>
            <w:r w:rsidR="00FD613A" w:rsidRPr="00FD613A">
              <w:t xml:space="preserve">у: </w:t>
            </w:r>
          </w:p>
          <w:p w:rsidR="00FA1C59" w:rsidRPr="00F06E04" w:rsidRDefault="00665AEE" w:rsidP="00CA00AC">
            <w:pPr>
              <w:jc w:val="center"/>
            </w:pPr>
            <w:r>
              <w:rPr>
                <w:color w:val="000000"/>
                <w:sz w:val="27"/>
                <w:szCs w:val="27"/>
              </w:rPr>
              <w:t>Параграф 28; вопросы и задания к п.</w:t>
            </w:r>
          </w:p>
        </w:tc>
        <w:tc>
          <w:tcPr>
            <w:tcW w:w="2276" w:type="dxa"/>
          </w:tcPr>
          <w:p w:rsidR="00FA1C59" w:rsidRPr="00FD613A" w:rsidRDefault="00665AEE" w:rsidP="003E0511">
            <w:pPr>
              <w:jc w:val="center"/>
            </w:pPr>
            <w:r>
              <w:t>Фото выполненной работы отправьте удобным способом</w:t>
            </w:r>
            <w:bookmarkStart w:id="0" w:name="_GoBack"/>
            <w:bookmarkEnd w:id="0"/>
          </w:p>
        </w:tc>
      </w:tr>
      <w:tr w:rsidR="00CA00AC" w:rsidRPr="00FD613A" w:rsidTr="00FD5B75">
        <w:tc>
          <w:tcPr>
            <w:tcW w:w="14786" w:type="dxa"/>
            <w:gridSpan w:val="7"/>
          </w:tcPr>
          <w:p w:rsidR="00CA00AC" w:rsidRPr="00FD613A" w:rsidRDefault="00C70603" w:rsidP="003E0511">
            <w:pPr>
              <w:jc w:val="center"/>
            </w:pPr>
            <w:r w:rsidRPr="00C70603">
              <w:rPr>
                <w:highlight w:val="yellow"/>
              </w:rPr>
              <w:t>Перемена 12.30-12.50. Время для подключения: 12.40-12.50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6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12.50-13.20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Иностранный язык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Ефимова И.В.</w:t>
            </w:r>
          </w:p>
        </w:tc>
        <w:tc>
          <w:tcPr>
            <w:tcW w:w="2616" w:type="dxa"/>
          </w:tcPr>
          <w:p w:rsidR="00FA1C59" w:rsidRPr="00FD613A" w:rsidRDefault="003A5089" w:rsidP="003E0511">
            <w:pPr>
              <w:jc w:val="center"/>
            </w:pPr>
            <w:r>
              <w:t>Контрольная работа по теме «Средства массовой информации».</w:t>
            </w:r>
          </w:p>
        </w:tc>
        <w:tc>
          <w:tcPr>
            <w:tcW w:w="2863" w:type="dxa"/>
          </w:tcPr>
          <w:p w:rsidR="00FA1C59" w:rsidRPr="00FD613A" w:rsidRDefault="00FA1C59" w:rsidP="003A5089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 xml:space="preserve">. </w:t>
            </w:r>
          </w:p>
        </w:tc>
        <w:tc>
          <w:tcPr>
            <w:tcW w:w="2276" w:type="dxa"/>
          </w:tcPr>
          <w:p w:rsidR="00FA1C59" w:rsidRPr="00FD613A" w:rsidRDefault="003A5089" w:rsidP="003E0511">
            <w:pPr>
              <w:jc w:val="center"/>
            </w:pPr>
            <w:r>
              <w:t>Не предусмотрено</w:t>
            </w:r>
          </w:p>
        </w:tc>
      </w:tr>
      <w:tr w:rsidR="003A5089" w:rsidRPr="00B65256" w:rsidTr="00CA00AC">
        <w:tc>
          <w:tcPr>
            <w:tcW w:w="1135" w:type="dxa"/>
          </w:tcPr>
          <w:p w:rsidR="003A5089" w:rsidRPr="00FD613A" w:rsidRDefault="003A5089" w:rsidP="003E0511">
            <w:pPr>
              <w:jc w:val="center"/>
            </w:pPr>
            <w:r>
              <w:t>7</w:t>
            </w:r>
          </w:p>
        </w:tc>
        <w:tc>
          <w:tcPr>
            <w:tcW w:w="1513" w:type="dxa"/>
          </w:tcPr>
          <w:p w:rsidR="003A5089" w:rsidRPr="00FD613A" w:rsidRDefault="003A5089" w:rsidP="003E0511">
            <w:pPr>
              <w:jc w:val="center"/>
            </w:pPr>
            <w:r>
              <w:t>13.40-14.10</w:t>
            </w:r>
          </w:p>
        </w:tc>
        <w:tc>
          <w:tcPr>
            <w:tcW w:w="1756" w:type="dxa"/>
          </w:tcPr>
          <w:p w:rsidR="003A5089" w:rsidRPr="00FD613A" w:rsidRDefault="003A5089" w:rsidP="003E0511">
            <w:pPr>
              <w:jc w:val="center"/>
            </w:pPr>
            <w:r>
              <w:t xml:space="preserve">Онлайн </w:t>
            </w:r>
          </w:p>
        </w:tc>
        <w:tc>
          <w:tcPr>
            <w:tcW w:w="2627" w:type="dxa"/>
          </w:tcPr>
          <w:p w:rsidR="003A5089" w:rsidRPr="00FD613A" w:rsidRDefault="003A5089" w:rsidP="003A5089">
            <w:pPr>
              <w:jc w:val="center"/>
            </w:pPr>
            <w:r w:rsidRPr="00FD613A">
              <w:t>Иностранный язык</w:t>
            </w:r>
          </w:p>
          <w:p w:rsidR="003A5089" w:rsidRPr="00FD613A" w:rsidRDefault="003A5089" w:rsidP="003A5089">
            <w:pPr>
              <w:jc w:val="center"/>
            </w:pPr>
            <w:r w:rsidRPr="00FD613A">
              <w:t>Ефимова И.В.</w:t>
            </w:r>
          </w:p>
        </w:tc>
        <w:tc>
          <w:tcPr>
            <w:tcW w:w="2616" w:type="dxa"/>
          </w:tcPr>
          <w:p w:rsidR="003A5089" w:rsidRPr="00B65256" w:rsidRDefault="00B65256" w:rsidP="003E0511">
            <w:pPr>
              <w:jc w:val="center"/>
              <w:rPr>
                <w:lang w:val="en-US"/>
              </w:rPr>
            </w:pPr>
            <w:r>
              <w:t>Обучение чтению: тексты детей о будущем. Обучение</w:t>
            </w:r>
            <w:r w:rsidRPr="008A3D1F">
              <w:rPr>
                <w:lang w:val="en-US"/>
              </w:rPr>
              <w:t xml:space="preserve"> </w:t>
            </w:r>
            <w:r>
              <w:t>грамматике</w:t>
            </w:r>
            <w:r w:rsidRPr="008A3D1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Future Simple </w:t>
            </w:r>
            <w:r>
              <w:rPr>
                <w:lang w:val="en-US"/>
              </w:rPr>
              <w:lastRenderedPageBreak/>
              <w:t>Tense</w:t>
            </w:r>
            <w:r w:rsidRPr="008A3D1F">
              <w:rPr>
                <w:lang w:val="en-US"/>
              </w:rPr>
              <w:t>.</w:t>
            </w:r>
          </w:p>
        </w:tc>
        <w:tc>
          <w:tcPr>
            <w:tcW w:w="2863" w:type="dxa"/>
          </w:tcPr>
          <w:p w:rsidR="00B65256" w:rsidRDefault="00B65256" w:rsidP="003A5089">
            <w:pPr>
              <w:jc w:val="center"/>
            </w:pPr>
            <w:r w:rsidRPr="00FD613A">
              <w:lastRenderedPageBreak/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 xml:space="preserve">. </w:t>
            </w:r>
          </w:p>
          <w:p w:rsidR="003A5089" w:rsidRPr="00B65256" w:rsidRDefault="00B65256" w:rsidP="003A5089">
            <w:pPr>
              <w:jc w:val="center"/>
            </w:pPr>
            <w:r>
              <w:t>Стр. 4</w:t>
            </w:r>
            <w:r w:rsidRPr="008A3D1F">
              <w:t>7</w:t>
            </w:r>
            <w:r>
              <w:t xml:space="preserve">, упр. </w:t>
            </w:r>
            <w:r w:rsidRPr="008A3D1F">
              <w:t>8</w:t>
            </w:r>
            <w:r>
              <w:t xml:space="preserve">; словарь модуля </w:t>
            </w:r>
            <w:r w:rsidRPr="00C91A33">
              <w:t>5</w:t>
            </w:r>
            <w:r>
              <w:t>а.</w:t>
            </w:r>
          </w:p>
        </w:tc>
        <w:tc>
          <w:tcPr>
            <w:tcW w:w="2276" w:type="dxa"/>
          </w:tcPr>
          <w:p w:rsidR="003A5089" w:rsidRPr="00B65256" w:rsidRDefault="00B65256" w:rsidP="003E0511">
            <w:pPr>
              <w:jc w:val="center"/>
            </w:pPr>
            <w:r>
              <w:t>Фото выполненной работы отправьте удобным способом.</w:t>
            </w:r>
          </w:p>
        </w:tc>
      </w:tr>
    </w:tbl>
    <w:p w:rsidR="00FA1C59" w:rsidRPr="00B65256" w:rsidRDefault="00FA1C59" w:rsidP="00FA1C59">
      <w:pPr>
        <w:jc w:val="center"/>
      </w:pPr>
    </w:p>
    <w:p w:rsidR="00FA1C59" w:rsidRPr="00B65256" w:rsidRDefault="00FA1C59" w:rsidP="00FA1C59">
      <w:pPr>
        <w:jc w:val="center"/>
      </w:pPr>
    </w:p>
    <w:p w:rsidR="00FA1C59" w:rsidRPr="00B65256" w:rsidRDefault="00FA1C59" w:rsidP="00FA1C59">
      <w:pPr>
        <w:jc w:val="center"/>
      </w:pPr>
    </w:p>
    <w:p w:rsidR="003B10BD" w:rsidRPr="00B65256" w:rsidRDefault="003B10BD"/>
    <w:sectPr w:rsidR="003B10BD" w:rsidRPr="00B65256" w:rsidSect="00FA1C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9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1FA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B12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4FB9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5705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7C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089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531A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1D29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5AEE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5256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395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603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85644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00AC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E04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1C59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914"/>
    <w:rsid w:val="00FD5D69"/>
    <w:rsid w:val="00FD613A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A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A1C5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F06E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E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A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A1C5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F06E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Fq_dtnjf4&amp;feature=emb_logo" TargetMode="External"/><Relationship Id="rId5" Type="http://schemas.openxmlformats.org/officeDocument/2006/relationships/hyperlink" Target="https://clck.ru/SVR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2020-12-21T16:59:00Z</dcterms:created>
  <dcterms:modified xsi:type="dcterms:W3CDTF">2020-12-21T16:59:00Z</dcterms:modified>
</cp:coreProperties>
</file>